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8" w:rsidRPr="00D31A78" w:rsidRDefault="00D31A78" w:rsidP="00D31A78">
      <w:pPr>
        <w:spacing w:before="100" w:beforeAutospacing="1" w:after="100" w:afterAutospacing="1"/>
        <w:outlineLvl w:val="0"/>
        <w:rPr>
          <w:rFonts w:ascii="Calibri" w:eastAsia="Times New Roman" w:hAnsi="Calibri"/>
          <w:b/>
          <w:bCs/>
          <w:kern w:val="36"/>
          <w:sz w:val="48"/>
          <w:szCs w:val="48"/>
        </w:rPr>
      </w:pPr>
      <w:r w:rsidRPr="00D31A78">
        <w:rPr>
          <w:rFonts w:ascii="Calibri" w:eastAsia="Times New Roman" w:hAnsi="Calibri"/>
          <w:b/>
          <w:bCs/>
          <w:kern w:val="36"/>
          <w:sz w:val="48"/>
          <w:szCs w:val="48"/>
        </w:rPr>
        <w:t>Introductory Learner</w:t>
      </w:r>
      <w:bookmarkStart w:id="0" w:name="_GoBack"/>
      <w:bookmarkEnd w:id="0"/>
      <w:r w:rsidRPr="00D31A78">
        <w:rPr>
          <w:rFonts w:ascii="Calibri" w:eastAsia="Times New Roman" w:hAnsi="Calibri"/>
          <w:b/>
          <w:bCs/>
          <w:kern w:val="36"/>
          <w:sz w:val="48"/>
          <w:szCs w:val="48"/>
        </w:rPr>
        <w:t>s</w:t>
      </w:r>
    </w:p>
    <w:p w:rsidR="00D31A78" w:rsidRPr="00D31A78" w:rsidRDefault="00D31A78" w:rsidP="00D31A78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D31A78">
        <w:rPr>
          <w:rFonts w:ascii="Calibri" w:hAnsi="Calibri"/>
          <w:sz w:val="20"/>
          <w:szCs w:val="20"/>
        </w:rPr>
        <w:t>The Water Cycle</w:t>
      </w:r>
      <w:r w:rsidRPr="00D31A78">
        <w:rPr>
          <w:rFonts w:ascii="Calibri" w:hAnsi="Calibri"/>
          <w:sz w:val="20"/>
          <w:szCs w:val="20"/>
        </w:rPr>
        <w:fldChar w:fldCharType="begin"/>
      </w:r>
      <w:r w:rsidRPr="00D31A78">
        <w:rPr>
          <w:rFonts w:ascii="Calibri" w:hAnsi="Calibri"/>
          <w:sz w:val="20"/>
          <w:szCs w:val="20"/>
        </w:rPr>
        <w:instrText xml:space="preserve"> HYPERLINK "http://www.sisbrostudios.com/products/current-products/the-riddle-in-a-bottle.html" \t "_blank" </w:instrText>
      </w:r>
      <w:r w:rsidRPr="00D31A78">
        <w:rPr>
          <w:rFonts w:ascii="Calibri" w:hAnsi="Calibri"/>
          <w:sz w:val="20"/>
          <w:szCs w:val="20"/>
        </w:rPr>
      </w:r>
      <w:r w:rsidRPr="00D31A78">
        <w:rPr>
          <w:rFonts w:ascii="Calibri" w:hAnsi="Calibri"/>
          <w:sz w:val="20"/>
          <w:szCs w:val="20"/>
        </w:rPr>
        <w:fldChar w:fldCharType="separate"/>
      </w:r>
      <w:r w:rsidRPr="00D31A78">
        <w:rPr>
          <w:rFonts w:ascii="Calibri" w:hAnsi="Calibri"/>
          <w:sz w:val="20"/>
          <w:szCs w:val="20"/>
        </w:rPr>
        <w:fldChar w:fldCharType="end"/>
      </w:r>
    </w:p>
    <w:p w:rsidR="00D31A78" w:rsidRPr="00D31A78" w:rsidRDefault="00D31A78" w:rsidP="00D31A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>Video:</w:t>
      </w:r>
      <w:r w:rsidRPr="00D31A78">
        <w:rPr>
          <w:rFonts w:ascii="Calibri" w:eastAsia="Times New Roman" w:hAnsi="Calibri"/>
          <w:sz w:val="20"/>
          <w:szCs w:val="20"/>
        </w:rPr>
        <w:t xml:space="preserve">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"http://www.sisbrostudios.com/products/current-products/the-riddle-in-a-bottle.html"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"The Riddle in a Bottle"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is a fun and engaging look at our connections through the water cycle, produced by a sister-brother team. It was named the Best Children's Film at the 2009 Wild and Scenic Film Festival (California). For more info about </w:t>
      </w:r>
      <w:proofErr w:type="gramStart"/>
      <w:r w:rsidRPr="00D31A78">
        <w:rPr>
          <w:rFonts w:ascii="Calibri" w:eastAsia="Times New Roman" w:hAnsi="Calibri"/>
          <w:sz w:val="20"/>
          <w:szCs w:val="20"/>
        </w:rPr>
        <w:t>it's</w:t>
      </w:r>
      <w:proofErr w:type="gramEnd"/>
      <w:r w:rsidRPr="00D31A78">
        <w:rPr>
          <w:rFonts w:ascii="Calibri" w:eastAsia="Times New Roman" w:hAnsi="Calibri"/>
          <w:sz w:val="20"/>
          <w:szCs w:val="20"/>
        </w:rPr>
        <w:t xml:space="preserve"> related resources, see our </w:t>
      </w:r>
      <w:hyperlink r:id="rId6" w:history="1">
        <w:r w:rsidRPr="00D31A78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blog review</w:t>
        </w:r>
      </w:hyperlink>
      <w:r w:rsidRPr="00D31A78">
        <w:rPr>
          <w:rFonts w:ascii="Calibri" w:eastAsia="Times New Roman" w:hAnsi="Calibri"/>
          <w:sz w:val="20"/>
          <w:szCs w:val="20"/>
        </w:rPr>
        <w:t xml:space="preserve">. </w:t>
      </w:r>
    </w:p>
    <w:p w:rsidR="00D31A78" w:rsidRPr="00D31A78" w:rsidRDefault="00D31A78" w:rsidP="00D31A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>Lesson and Field Learning:</w:t>
      </w:r>
      <w:r w:rsidRPr="00D31A78">
        <w:rPr>
          <w:rFonts w:ascii="Calibri" w:eastAsia="Times New Roman" w:hAnsi="Calibri"/>
          <w:sz w:val="20"/>
          <w:szCs w:val="20"/>
        </w:rPr>
        <w:t xml:space="preserve"> For those in the Bay Area,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"http://www.ebmud.com/resource-center/for-teachers"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EBMUD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(East Bay Municipal Utility District) and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"http://sfwater.org/msc_main.cfm/MC_ID/13/MSC_ID/410"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SFPUC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(SF Public Utilities Commission) both have excellent comic-book workbooks, curriculum, videos, and field trips to illustrate watersheds and promote water conservation awareness. </w:t>
      </w:r>
    </w:p>
    <w:p w:rsidR="00D31A78" w:rsidRPr="00D31A78" w:rsidRDefault="00D31A78" w:rsidP="00D31A78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D31A78">
        <w:rPr>
          <w:rFonts w:ascii="Calibri" w:hAnsi="Calibri"/>
          <w:sz w:val="20"/>
          <w:szCs w:val="20"/>
        </w:rPr>
        <w:fldChar w:fldCharType="begin"/>
      </w:r>
      <w:r w:rsidRPr="00D31A78">
        <w:rPr>
          <w:rFonts w:ascii="Calibri" w:hAnsi="Calibri"/>
          <w:sz w:val="20"/>
          <w:szCs w:val="20"/>
        </w:rPr>
        <w:instrText xml:space="preserve"> HYPERLINK "http://www.allthewaytotheocean.com/" \t "_blank" </w:instrText>
      </w:r>
      <w:r w:rsidRPr="00D31A78">
        <w:rPr>
          <w:rFonts w:ascii="Calibri" w:hAnsi="Calibri"/>
          <w:sz w:val="20"/>
          <w:szCs w:val="20"/>
        </w:rPr>
      </w:r>
      <w:r w:rsidRPr="00D31A78">
        <w:rPr>
          <w:rFonts w:ascii="Calibri" w:hAnsi="Calibri"/>
          <w:sz w:val="20"/>
          <w:szCs w:val="20"/>
        </w:rPr>
        <w:fldChar w:fldCharType="separate"/>
      </w:r>
      <w:r w:rsidRPr="00D31A78">
        <w:rPr>
          <w:rFonts w:ascii="Calibri" w:hAnsi="Calibri"/>
          <w:sz w:val="20"/>
          <w:szCs w:val="20"/>
        </w:rPr>
        <w:fldChar w:fldCharType="end"/>
      </w:r>
      <w:r w:rsidRPr="00D31A78">
        <w:rPr>
          <w:rFonts w:ascii="Calibri" w:hAnsi="Calibri"/>
          <w:sz w:val="20"/>
          <w:szCs w:val="20"/>
        </w:rPr>
        <w:t xml:space="preserve">Rivers and Ecosystems </w:t>
      </w:r>
    </w:p>
    <w:p w:rsidR="00D31A78" w:rsidRPr="00D31A78" w:rsidRDefault="00D31A78" w:rsidP="00D31A78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D31A78">
        <w:rPr>
          <w:rFonts w:ascii="Calibri" w:eastAsia="Times New Roman" w:hAnsi="Calibri"/>
          <w:sz w:val="20"/>
          <w:szCs w:val="20"/>
        </w:rPr>
        <w:t xml:space="preserve"> Students learn about the different physical traits of the Nile in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"http://www.nationalgeographic.com/xpeditions/lessons/03/g35/morellriver.html"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National Geographic </w:t>
      </w:r>
      <w:proofErr w:type="spellStart"/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Xpeditions</w:t>
      </w:r>
      <w:proofErr w:type="spellEnd"/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' lesson.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</w:p>
    <w:p w:rsidR="00D31A78" w:rsidRPr="00D31A78" w:rsidRDefault="00D31A78" w:rsidP="00D31A78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D31A78">
        <w:rPr>
          <w:rFonts w:ascii="Calibri" w:hAnsi="Calibri"/>
          <w:sz w:val="20"/>
          <w:szCs w:val="20"/>
        </w:rPr>
        <w:t xml:space="preserve">Rivers and People </w:t>
      </w:r>
    </w:p>
    <w:p w:rsidR="00D31A78" w:rsidRPr="00D31A78" w:rsidRDefault="00D31A78" w:rsidP="00D31A7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 xml:space="preserve">Book: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"http://www.allthewaytotheocean.com/"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i/>
          <w:iCs/>
          <w:color w:val="0000FF"/>
          <w:sz w:val="20"/>
          <w:szCs w:val="20"/>
          <w:u w:val="single"/>
        </w:rPr>
        <w:t>All the Way to the Ocean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is a delightful new book by author Joel Harper that deals with the storm-drain pollution of our rivers and coastlines. The great thing about this book is that it comes in Spanish and Chinese as well. For more detailed book review, read our </w:t>
      </w:r>
      <w:hyperlink r:id="rId7" w:history="1">
        <w:r w:rsidRPr="00D31A78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blog post</w:t>
        </w:r>
      </w:hyperlink>
      <w:r w:rsidRPr="00D31A78">
        <w:rPr>
          <w:rFonts w:ascii="Calibri" w:eastAsia="Times New Roman" w:hAnsi="Calibri"/>
          <w:sz w:val="20"/>
          <w:szCs w:val="20"/>
        </w:rPr>
        <w:t>.</w:t>
      </w:r>
    </w:p>
    <w:p w:rsidR="00D31A78" w:rsidRPr="00D31A78" w:rsidRDefault="00D31A78" w:rsidP="00D31A7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 xml:space="preserve">Book: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"http://www.childrensbookpress.org/our-books/new-releases/i-know-river-loves-me"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i/>
          <w:iCs/>
          <w:color w:val="0000FF"/>
          <w:sz w:val="20"/>
          <w:szCs w:val="20"/>
          <w:u w:val="single"/>
        </w:rPr>
        <w:t>I Know the River Loves Me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tells the story (in English and Spanish) of a girl and the river she loves. With beautiful illustrations and a classic message. </w:t>
      </w:r>
    </w:p>
    <w:p w:rsidR="00D31A78" w:rsidRPr="00D31A78" w:rsidRDefault="00D31A78" w:rsidP="00D31A7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D31A78">
        <w:rPr>
          <w:rFonts w:ascii="Calibri" w:eastAsia="Times New Roman" w:hAnsi="Calibri"/>
          <w:sz w:val="20"/>
          <w:szCs w:val="20"/>
        </w:rPr>
        <w:t xml:space="preserve"> A great introduction to rivers in Asia by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"http://www.nationalgeographic.com/xpeditions/lessons/04/gk2/liferiver.html"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National Geographic </w:t>
      </w:r>
      <w:proofErr w:type="spellStart"/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Xpeditions</w:t>
      </w:r>
      <w:proofErr w:type="spellEnd"/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gives students a chance to explore the major Asian rivers. </w:t>
      </w:r>
    </w:p>
    <w:p w:rsidR="00D31A78" w:rsidRPr="00D31A78" w:rsidRDefault="00D31A78" w:rsidP="00D31A78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D31A78">
        <w:rPr>
          <w:rFonts w:ascii="Calibri" w:hAnsi="Calibri"/>
          <w:sz w:val="20"/>
          <w:szCs w:val="20"/>
        </w:rPr>
        <w:t xml:space="preserve">Protecting River Resources </w:t>
      </w:r>
    </w:p>
    <w:p w:rsidR="00D31A78" w:rsidRPr="00D31A78" w:rsidRDefault="00D31A78" w:rsidP="00D31A78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D31A78">
        <w:rPr>
          <w:rFonts w:ascii="Calibri" w:eastAsia="Times New Roman" w:hAnsi="Calibri"/>
          <w:sz w:val="20"/>
          <w:szCs w:val="20"/>
        </w:rPr>
        <w:t xml:space="preserve"> A set of lesson plans using the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"http://www.nationalgeographic.com/geography-action/conservation.html"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National Geographic web resources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  <w:r w:rsidRPr="00D31A78">
        <w:rPr>
          <w:rFonts w:ascii="Calibri" w:eastAsia="Times New Roman" w:hAnsi="Calibri"/>
          <w:sz w:val="20"/>
          <w:szCs w:val="20"/>
        </w:rPr>
        <w:t xml:space="preserve"> that explore conservation.</w:t>
      </w:r>
    </w:p>
    <w:p w:rsidR="00D31A78" w:rsidRPr="00D31A78" w:rsidRDefault="00D31A78" w:rsidP="00D31A78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D31A78">
        <w:rPr>
          <w:rFonts w:ascii="Calibri" w:eastAsia="Times New Roman" w:hAnsi="Calibri"/>
          <w:b/>
          <w:bCs/>
          <w:sz w:val="20"/>
          <w:szCs w:val="20"/>
        </w:rPr>
        <w:t>CD and Books:</w:t>
      </w:r>
      <w:r w:rsidRPr="00D31A78">
        <w:rPr>
          <w:rFonts w:ascii="Calibri" w:eastAsia="Times New Roman" w:hAnsi="Calibri"/>
          <w:sz w:val="20"/>
          <w:szCs w:val="20"/>
        </w:rPr>
        <w:t xml:space="preserve"> "We All Live Downstream" CD and "River Song" book and CD by the </w:t>
      </w:r>
      <w:r w:rsidRPr="00D31A78">
        <w:rPr>
          <w:rFonts w:ascii="Calibri" w:eastAsia="Times New Roman" w:hAnsi="Calibri"/>
          <w:sz w:val="20"/>
          <w:szCs w:val="20"/>
        </w:rPr>
        <w:fldChar w:fldCharType="begin"/>
      </w:r>
      <w:r w:rsidRPr="00D31A78">
        <w:rPr>
          <w:rFonts w:ascii="Calibri" w:eastAsia="Times New Roman" w:hAnsi="Calibri"/>
          <w:sz w:val="20"/>
          <w:szCs w:val="20"/>
        </w:rPr>
        <w:instrText xml:space="preserve"> HYPERLINK "http://www.bananaslugstringband.com" \t "_blank" </w:instrText>
      </w:r>
      <w:r w:rsidRPr="00D31A78">
        <w:rPr>
          <w:rFonts w:ascii="Calibri" w:eastAsia="Times New Roman" w:hAnsi="Calibri"/>
          <w:sz w:val="20"/>
          <w:szCs w:val="20"/>
        </w:rPr>
      </w:r>
      <w:r w:rsidRPr="00D31A78">
        <w:rPr>
          <w:rFonts w:ascii="Calibri" w:eastAsia="Times New Roman" w:hAnsi="Calibri"/>
          <w:sz w:val="20"/>
          <w:szCs w:val="20"/>
        </w:rPr>
        <w:fldChar w:fldCharType="separate"/>
      </w:r>
      <w:r w:rsidRPr="00D31A78">
        <w:rPr>
          <w:rFonts w:ascii="Calibri" w:eastAsia="Times New Roman" w:hAnsi="Calibri"/>
          <w:color w:val="0000FF"/>
          <w:sz w:val="20"/>
          <w:szCs w:val="20"/>
          <w:u w:val="single"/>
        </w:rPr>
        <w:t>Banana Slug String Band</w:t>
      </w:r>
      <w:r w:rsidRPr="00D31A78">
        <w:rPr>
          <w:rFonts w:ascii="Calibri" w:eastAsia="Times New Roman" w:hAnsi="Calibri"/>
          <w:sz w:val="20"/>
          <w:szCs w:val="20"/>
        </w:rPr>
        <w:fldChar w:fldCharType="end"/>
      </w:r>
    </w:p>
    <w:p w:rsidR="00931909" w:rsidRPr="00D31A78" w:rsidRDefault="00931909">
      <w:pPr>
        <w:rPr>
          <w:rFonts w:ascii="Calibri" w:hAnsi="Calibri"/>
        </w:rPr>
      </w:pPr>
    </w:p>
    <w:sectPr w:rsidR="00931909" w:rsidRPr="00D31A78" w:rsidSect="00914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7F6"/>
    <w:multiLevelType w:val="multilevel"/>
    <w:tmpl w:val="88A0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015B"/>
    <w:multiLevelType w:val="multilevel"/>
    <w:tmpl w:val="811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60941"/>
    <w:multiLevelType w:val="multilevel"/>
    <w:tmpl w:val="687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F1761"/>
    <w:multiLevelType w:val="multilevel"/>
    <w:tmpl w:val="358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A38A6"/>
    <w:multiLevelType w:val="multilevel"/>
    <w:tmpl w:val="13B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8"/>
    <w:rsid w:val="009140BA"/>
    <w:rsid w:val="00931909"/>
    <w:rsid w:val="00D31A78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34B5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1A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A78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31A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A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uesubhead">
    <w:name w:val="bluesubhead"/>
    <w:basedOn w:val="DefaultParagraphFont"/>
    <w:rsid w:val="00D31A78"/>
  </w:style>
  <w:style w:type="paragraph" w:styleId="BalloonText">
    <w:name w:val="Balloon Text"/>
    <w:basedOn w:val="Normal"/>
    <w:link w:val="BalloonTextChar"/>
    <w:uiPriority w:val="99"/>
    <w:semiHidden/>
    <w:unhideWhenUsed/>
    <w:rsid w:val="00D3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7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1A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A78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31A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A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uesubhead">
    <w:name w:val="bluesubhead"/>
    <w:basedOn w:val="DefaultParagraphFont"/>
    <w:rsid w:val="00D31A78"/>
  </w:style>
  <w:style w:type="paragraph" w:styleId="BalloonText">
    <w:name w:val="Balloon Text"/>
    <w:basedOn w:val="Normal"/>
    <w:link w:val="BalloonTextChar"/>
    <w:uiPriority w:val="99"/>
    <w:semiHidden/>
    <w:unhideWhenUsed/>
    <w:rsid w:val="00D3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7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ationalrivers.org/node/1494" TargetMode="External"/><Relationship Id="rId7" Type="http://schemas.openxmlformats.org/officeDocument/2006/relationships/hyperlink" Target="http://www.internationalrivers.org/node/153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Macintosh Word</Application>
  <DocSecurity>0</DocSecurity>
  <Lines>19</Lines>
  <Paragraphs>5</Paragraphs>
  <ScaleCrop>false</ScaleCrop>
  <Company>International Rivers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Yan</dc:creator>
  <cp:keywords/>
  <dc:description/>
  <cp:lastModifiedBy>Katy Yan</cp:lastModifiedBy>
  <cp:revision>1</cp:revision>
  <dcterms:created xsi:type="dcterms:W3CDTF">2012-07-10T17:32:00Z</dcterms:created>
  <dcterms:modified xsi:type="dcterms:W3CDTF">2012-07-10T17:34:00Z</dcterms:modified>
</cp:coreProperties>
</file>